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AF" w:rsidRPr="00A804AF" w:rsidRDefault="00A804AF" w:rsidP="00911D16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04A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804AF" w:rsidRPr="00A804AF" w:rsidRDefault="00A804AF" w:rsidP="00911D16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04AF">
        <w:rPr>
          <w:rFonts w:ascii="Times New Roman" w:hAnsi="Times New Roman" w:cs="Times New Roman"/>
          <w:sz w:val="24"/>
          <w:szCs w:val="24"/>
        </w:rPr>
        <w:t xml:space="preserve"> «Санаторная школа-интернат № 6»</w:t>
      </w:r>
    </w:p>
    <w:p w:rsidR="00911D16" w:rsidRDefault="00911D16" w:rsidP="00911D16">
      <w:pPr>
        <w:spacing w:line="240" w:lineRule="atLeast"/>
        <w:ind w:left="5954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Утверждено приказом директора </w:t>
      </w:r>
    </w:p>
    <w:p w:rsidR="00911D16" w:rsidRDefault="009B0B63" w:rsidP="00911D16">
      <w:pPr>
        <w:spacing w:line="240" w:lineRule="atLeast"/>
        <w:ind w:left="6521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№01-10/154</w:t>
      </w:r>
    </w:p>
    <w:p w:rsidR="00A804AF" w:rsidRPr="00911D16" w:rsidRDefault="009B0B63" w:rsidP="00911D16">
      <w:pPr>
        <w:spacing w:line="240" w:lineRule="atLeast"/>
        <w:ind w:left="6521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31.08.2021</w:t>
      </w:r>
      <w:r w:rsidR="00911D16">
        <w:rPr>
          <w:rFonts w:ascii="Times New Roman" w:hAnsi="Times New Roman" w:cs="Times New Roman"/>
          <w:sz w:val="24"/>
        </w:rPr>
        <w:t>г.</w:t>
      </w:r>
    </w:p>
    <w:p w:rsidR="00A804AF" w:rsidRPr="00A804AF" w:rsidRDefault="00A804AF" w:rsidP="00A804AF">
      <w:p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72D" w:rsidRPr="00911D16" w:rsidRDefault="00A804AF" w:rsidP="00911D16">
      <w:pPr>
        <w:overflowPunct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AF">
        <w:rPr>
          <w:rFonts w:ascii="Times New Roman" w:hAnsi="Times New Roman" w:cs="Times New Roman"/>
          <w:b/>
          <w:sz w:val="24"/>
          <w:szCs w:val="24"/>
        </w:rPr>
        <w:t xml:space="preserve"> 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РАБОТЫ:</w:t>
      </w:r>
      <w:r w:rsidR="00911D1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804AF">
        <w:rPr>
          <w:rFonts w:ascii="Times New Roman" w:hAnsi="Times New Roman" w:cs="Times New Roman"/>
          <w:b/>
          <w:sz w:val="28"/>
          <w:szCs w:val="24"/>
        </w:rPr>
        <w:t>Организация психологической помощи при подготовке к ГИА-9</w:t>
      </w:r>
      <w:r w:rsidR="00911D16">
        <w:rPr>
          <w:rFonts w:ascii="Times New Roman" w:hAnsi="Times New Roman" w:cs="Times New Roman"/>
          <w:b/>
          <w:sz w:val="28"/>
          <w:szCs w:val="24"/>
        </w:rPr>
        <w:t>»</w:t>
      </w:r>
      <w:r w:rsidR="00911D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804AF">
        <w:rPr>
          <w:rFonts w:ascii="Times New Roman" w:hAnsi="Times New Roman" w:cs="Times New Roman"/>
          <w:b/>
          <w:sz w:val="24"/>
          <w:szCs w:val="24"/>
        </w:rPr>
        <w:t>7-9 класс</w:t>
      </w:r>
      <w:r w:rsidR="00911D16">
        <w:rPr>
          <w:rFonts w:ascii="Times New Roman" w:hAnsi="Times New Roman" w:cs="Times New Roman"/>
          <w:b/>
          <w:sz w:val="24"/>
          <w:szCs w:val="24"/>
        </w:rPr>
        <w:t>)</w:t>
      </w:r>
    </w:p>
    <w:p w:rsidR="00A804AF" w:rsidRPr="00A804AF" w:rsidRDefault="00A804AF" w:rsidP="009B0B63">
      <w:pPr>
        <w:pStyle w:val="c19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bookmarkStart w:id="0" w:name="_GoBack"/>
      <w:bookmarkEnd w:id="0"/>
      <w:r w:rsidRPr="00A804AF">
        <w:rPr>
          <w:rStyle w:val="c10"/>
          <w:b/>
          <w:bCs/>
          <w:color w:val="000000"/>
        </w:rPr>
        <w:t>Пояснительная записка</w:t>
      </w:r>
    </w:p>
    <w:p w:rsidR="00A804AF" w:rsidRPr="00A804AF" w:rsidRDefault="00A804AF" w:rsidP="00A804A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04AF">
        <w:rPr>
          <w:rStyle w:val="c5"/>
          <w:color w:val="000000"/>
        </w:rPr>
        <w:t>        Программа, направленная на повышение стрессоустойчивости участников государственной итоговой аттестации составлена на основе авторской программы: Халилова С.А «Программа психологического сопровождения участников образовательного процесса к государс</w:t>
      </w:r>
      <w:r>
        <w:rPr>
          <w:rStyle w:val="c5"/>
          <w:color w:val="000000"/>
        </w:rPr>
        <w:t>твенной итоговой аттестации</w:t>
      </w:r>
      <w:r w:rsidRPr="00A804AF">
        <w:rPr>
          <w:rStyle w:val="c5"/>
          <w:color w:val="000000"/>
        </w:rPr>
        <w:t>».</w:t>
      </w:r>
    </w:p>
    <w:p w:rsidR="00A804AF" w:rsidRPr="00A804AF" w:rsidRDefault="00A804AF" w:rsidP="00A804AF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04AF">
        <w:rPr>
          <w:rStyle w:val="c44"/>
          <w:color w:val="000000"/>
        </w:rPr>
        <w:t>Подготовка к итоговой аттестации включает в себя формирование и развитие психологической</w:t>
      </w:r>
      <w:r w:rsidRPr="00A804AF">
        <w:rPr>
          <w:rStyle w:val="c23"/>
          <w:b/>
          <w:bCs/>
          <w:color w:val="000000"/>
        </w:rPr>
        <w:t>, </w:t>
      </w:r>
      <w:r w:rsidRPr="00A804AF">
        <w:rPr>
          <w:rStyle w:val="c5"/>
          <w:color w:val="000000"/>
        </w:rPr>
        <w:t>педагогической и личностной готовности у всех субъектов образовательного процесса – обучающихся, учителей, родителей (законных представителей) обучающихся.</w:t>
      </w:r>
    </w:p>
    <w:p w:rsidR="00A804AF" w:rsidRPr="00A804AF" w:rsidRDefault="00A804AF" w:rsidP="00A804AF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04AF">
        <w:rPr>
          <w:rStyle w:val="c5"/>
          <w:color w:val="000000"/>
        </w:rPr>
        <w:t>Под психологической готовностью к итоговой аттестации подразумевается определенный эмоциональный «настрой», внутренняя психологическая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экзамена. Педагогическая готовность – это наличие знаний, умений и навыков по предмету. Личностная готовность – это опыт, особенности личности, необходимые для прохождения процедуры итоговой аттестации.</w:t>
      </w:r>
    </w:p>
    <w:p w:rsidR="005F5B37" w:rsidRDefault="00A804AF" w:rsidP="005F5B37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</w:rPr>
      </w:pPr>
      <w:r w:rsidRPr="00A804AF">
        <w:rPr>
          <w:rStyle w:val="c5"/>
          <w:color w:val="000000"/>
        </w:rPr>
        <w:t xml:space="preserve">Психологическая подготовка субъектов образовательного процесса включает формирование положительного отношения к ГИА, разрешение прогнозируемых психологических трудностей, формирование и развитие определенных психологических </w:t>
      </w:r>
      <w:r>
        <w:rPr>
          <w:rStyle w:val="c5"/>
          <w:color w:val="000000"/>
        </w:rPr>
        <w:t>компетентностей,</w:t>
      </w:r>
      <w:r w:rsidRPr="00A804AF">
        <w:rPr>
          <w:rStyle w:val="c5"/>
          <w:color w:val="000000"/>
        </w:rPr>
        <w:t xml:space="preserve"> необходимых для успешного прохождения ГИА.</w:t>
      </w:r>
      <w:r w:rsidR="005F5B37" w:rsidRPr="005F5B37">
        <w:rPr>
          <w:rStyle w:val="c5"/>
          <w:color w:val="000000"/>
        </w:rPr>
        <w:t xml:space="preserve"> </w:t>
      </w:r>
    </w:p>
    <w:p w:rsidR="00A804AF" w:rsidRPr="00A804AF" w:rsidRDefault="005F5B37" w:rsidP="005F5B37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A804AF">
        <w:rPr>
          <w:rStyle w:val="c5"/>
          <w:color w:val="000000"/>
        </w:rPr>
        <w:t xml:space="preserve">Индивидуальные особенности ребенка: специфика его памяти, внимания, мышления, личностные особенности, темп деятельности </w:t>
      </w:r>
      <w:r w:rsidR="009B0B63">
        <w:rPr>
          <w:rStyle w:val="c5"/>
          <w:color w:val="000000"/>
        </w:rPr>
        <w:t>–</w:t>
      </w:r>
      <w:r w:rsidRPr="00A804AF">
        <w:rPr>
          <w:rStyle w:val="c5"/>
          <w:color w:val="000000"/>
        </w:rPr>
        <w:t xml:space="preserve"> являются причиной своеобразия учебной деятельности каждого обучающегося и требуют индивидуального подхода.</w:t>
      </w:r>
    </w:p>
    <w:p w:rsidR="00122757" w:rsidRDefault="00A804AF" w:rsidP="00122757">
      <w:pPr>
        <w:pStyle w:val="c1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F5B37">
        <w:rPr>
          <w:rStyle w:val="c2"/>
          <w:b/>
          <w:iCs/>
          <w:color w:val="000000"/>
        </w:rPr>
        <w:t>Цель психологической подготовки</w:t>
      </w:r>
      <w:r w:rsidRPr="00A804AF">
        <w:rPr>
          <w:rStyle w:val="c5"/>
          <w:color w:val="000000"/>
        </w:rPr>
        <w:t xml:space="preserve"> – </w:t>
      </w:r>
      <w:r w:rsidR="00122757">
        <w:rPr>
          <w:color w:val="000000"/>
          <w:shd w:val="clear" w:color="auto" w:fill="FFFFFF"/>
        </w:rPr>
        <w:t>оказание психологической помощи учащимся в подготовке к сдаче ГИА</w:t>
      </w:r>
      <w:r w:rsidR="00122757">
        <w:rPr>
          <w:rStyle w:val="c5"/>
          <w:color w:val="000000"/>
        </w:rPr>
        <w:t>.</w:t>
      </w:r>
    </w:p>
    <w:p w:rsidR="00122757" w:rsidRDefault="005F5B37" w:rsidP="00122757">
      <w:pPr>
        <w:pStyle w:val="c17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color w:val="000000"/>
        </w:rPr>
      </w:pPr>
      <w:r w:rsidRPr="00122757">
        <w:rPr>
          <w:rStyle w:val="c5"/>
          <w:b/>
          <w:color w:val="000000"/>
        </w:rPr>
        <w:t>Задачи:</w:t>
      </w:r>
    </w:p>
    <w:p w:rsidR="00122757" w:rsidRDefault="00122757" w:rsidP="00122757">
      <w:pPr>
        <w:pStyle w:val="c17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color w:val="000000"/>
        </w:rPr>
      </w:pPr>
      <w:r>
        <w:rPr>
          <w:rStyle w:val="c5"/>
          <w:color w:val="000000"/>
        </w:rPr>
        <w:t>1. Ф</w:t>
      </w:r>
      <w:r w:rsidRPr="00A804AF">
        <w:rPr>
          <w:rStyle w:val="c5"/>
          <w:color w:val="000000"/>
        </w:rPr>
        <w:t>ормирование адекват</w:t>
      </w:r>
      <w:r>
        <w:rPr>
          <w:rStyle w:val="c5"/>
          <w:color w:val="000000"/>
        </w:rPr>
        <w:t>ного реалистичного мнения о ГИА.</w:t>
      </w:r>
    </w:p>
    <w:p w:rsidR="00122757" w:rsidRDefault="00122757" w:rsidP="00122757">
      <w:pPr>
        <w:pStyle w:val="c17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color w:val="000000"/>
        </w:rPr>
      </w:pPr>
      <w:r>
        <w:rPr>
          <w:rStyle w:val="c5"/>
          <w:color w:val="000000"/>
        </w:rPr>
        <w:t>2. О</w:t>
      </w:r>
      <w:r w:rsidRPr="00A804AF">
        <w:rPr>
          <w:rStyle w:val="c5"/>
          <w:color w:val="000000"/>
        </w:rPr>
        <w:t>знакомление с психогигиеническими а</w:t>
      </w:r>
      <w:r>
        <w:rPr>
          <w:rStyle w:val="c5"/>
          <w:color w:val="000000"/>
        </w:rPr>
        <w:t>спектами подготовки к экзаменам.</w:t>
      </w:r>
    </w:p>
    <w:p w:rsidR="00122757" w:rsidRDefault="00122757" w:rsidP="00122757">
      <w:pPr>
        <w:pStyle w:val="c17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color w:val="000000"/>
        </w:rPr>
      </w:pPr>
      <w:r>
        <w:rPr>
          <w:rStyle w:val="c5"/>
          <w:color w:val="000000"/>
        </w:rPr>
        <w:t>3. Ф</w:t>
      </w:r>
      <w:r w:rsidRPr="00A804AF">
        <w:rPr>
          <w:rStyle w:val="c5"/>
          <w:color w:val="000000"/>
        </w:rPr>
        <w:t>ормирование конструктивной стратегии деятельности на экзамене; обучение приёмам саморегуляции психических состояний.</w:t>
      </w:r>
    </w:p>
    <w:p w:rsidR="00122757" w:rsidRDefault="00122757" w:rsidP="00122757">
      <w:pPr>
        <w:pStyle w:val="c1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5"/>
          <w:color w:val="000000"/>
        </w:rPr>
      </w:pPr>
    </w:p>
    <w:p w:rsidR="00122757" w:rsidRDefault="00122757" w:rsidP="00122757">
      <w:pPr>
        <w:pStyle w:val="c17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5"/>
          <w:b/>
          <w:color w:val="000000"/>
        </w:rPr>
      </w:pPr>
      <w:r w:rsidRPr="00122757">
        <w:rPr>
          <w:rStyle w:val="c5"/>
          <w:b/>
          <w:color w:val="000000"/>
        </w:rPr>
        <w:t>2. Планируемые результаты</w:t>
      </w:r>
    </w:p>
    <w:p w:rsidR="00122757" w:rsidRDefault="00122757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- понимание психологических основ сдачи экзамена;</w:t>
      </w:r>
    </w:p>
    <w:p w:rsidR="00122757" w:rsidRDefault="00122757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- освоение техник саморегуляции;</w:t>
      </w:r>
    </w:p>
    <w:p w:rsidR="00122757" w:rsidRDefault="00122757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- формирование позитивного отношения к процессу сдачи экзаменов;</w:t>
      </w:r>
    </w:p>
    <w:p w:rsidR="00122757" w:rsidRDefault="00122757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- повышение сопротивляемости стрессу;</w:t>
      </w:r>
    </w:p>
    <w:p w:rsidR="00122757" w:rsidRDefault="00122757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развитие навыков самоконтроля с опорой на внутренние ресурсы.</w:t>
      </w:r>
    </w:p>
    <w:p w:rsidR="007B2744" w:rsidRDefault="007B2744" w:rsidP="00122757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7B2744" w:rsidRPr="007B2744" w:rsidRDefault="007B2744" w:rsidP="007B274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7B2744">
        <w:rPr>
          <w:rStyle w:val="c1"/>
          <w:b/>
          <w:color w:val="000000"/>
        </w:rPr>
        <w:lastRenderedPageBreak/>
        <w:t>3. Формы и методы работы</w:t>
      </w:r>
    </w:p>
    <w:p w:rsidR="007B2744" w:rsidRDefault="007B2744" w:rsidP="007B2744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</w:rPr>
      </w:pPr>
      <w:r>
        <w:rPr>
          <w:rStyle w:val="c1"/>
          <w:color w:val="000000"/>
        </w:rPr>
        <w:t>1. Групповая дискуссия, разбор конкретных ситуаций на экзаменах, отработка умений и навыков в специальных упражнениях, групповое обсуждение, информирование, психогимнастика, мозговой штурм, освоение техник (саморегуляция, самоподдержка);</w:t>
      </w:r>
    </w:p>
    <w:p w:rsidR="007B2744" w:rsidRDefault="007B2744" w:rsidP="007B2744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"/>
          <w:color w:val="000000"/>
        </w:rPr>
        <w:t xml:space="preserve">2. </w:t>
      </w:r>
      <w:r>
        <w:rPr>
          <w:color w:val="000000"/>
          <w:shd w:val="clear" w:color="auto" w:fill="FFFFFF"/>
        </w:rPr>
        <w:t>Психолого-педагогические занятия с элементами тренинга;</w:t>
      </w:r>
    </w:p>
    <w:p w:rsidR="00CC46AE" w:rsidRPr="00911D16" w:rsidRDefault="007B2744" w:rsidP="00911D16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1"/>
          <w:color w:val="000000"/>
        </w:rPr>
        <w:t>2. Индивидуальная работа.</w:t>
      </w:r>
    </w:p>
    <w:p w:rsidR="007B2744" w:rsidRPr="00A804AF" w:rsidRDefault="007B2744" w:rsidP="007B2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D30C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687"/>
        <w:gridCol w:w="2930"/>
        <w:gridCol w:w="4820"/>
        <w:gridCol w:w="5583"/>
      </w:tblGrid>
      <w:tr w:rsidR="006B7971" w:rsidRPr="00A804AF" w:rsidTr="006B7971">
        <w:tc>
          <w:tcPr>
            <w:tcW w:w="594" w:type="dxa"/>
            <w:vAlign w:val="center"/>
          </w:tcPr>
          <w:p w:rsidR="006B7971" w:rsidRPr="00A804AF" w:rsidRDefault="006B7971" w:rsidP="005F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7" w:type="dxa"/>
            <w:vAlign w:val="center"/>
          </w:tcPr>
          <w:p w:rsidR="006B7971" w:rsidRPr="00A804AF" w:rsidRDefault="00A804AF" w:rsidP="005F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Период , контингент</w:t>
            </w:r>
          </w:p>
        </w:tc>
        <w:tc>
          <w:tcPr>
            <w:tcW w:w="2930" w:type="dxa"/>
          </w:tcPr>
          <w:p w:rsidR="006B7971" w:rsidRPr="00A804AF" w:rsidRDefault="006B7971" w:rsidP="005F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4820" w:type="dxa"/>
          </w:tcPr>
          <w:p w:rsidR="006B7971" w:rsidRPr="00A804AF" w:rsidRDefault="006B7971" w:rsidP="005F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преодолению дефицитов</w:t>
            </w:r>
          </w:p>
        </w:tc>
        <w:tc>
          <w:tcPr>
            <w:tcW w:w="5583" w:type="dxa"/>
            <w:vAlign w:val="center"/>
          </w:tcPr>
          <w:p w:rsidR="006B7971" w:rsidRPr="00A804AF" w:rsidRDefault="006B7971" w:rsidP="005F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6B7971" w:rsidRPr="00A804AF" w:rsidTr="006B7971">
        <w:tc>
          <w:tcPr>
            <w:tcW w:w="594" w:type="dxa"/>
            <w:vAlign w:val="center"/>
          </w:tcPr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6B7971" w:rsidRPr="00A804AF" w:rsidRDefault="00780841" w:rsidP="005F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кл.,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0" w:type="dxa"/>
          </w:tcPr>
          <w:p w:rsidR="006B7971" w:rsidRPr="00A804AF" w:rsidRDefault="006B7971" w:rsidP="006B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 учебной мотивации обучающихся.  Диагностический материал Лукьяновой М.И. «Методика изучения мотивации учения подростков»</w:t>
            </w:r>
          </w:p>
        </w:tc>
        <w:tc>
          <w:tcPr>
            <w:tcW w:w="4820" w:type="dxa"/>
          </w:tcPr>
          <w:p w:rsidR="006B7971" w:rsidRPr="00A804AF" w:rsidRDefault="006B7971" w:rsidP="006B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Диагностика «Мотивация учения», направленная на выявление уровня сформированности мотивация учения, а также факторов, мешающих более успешному обучению, таких как гнев, тревожность, познавательная активность, мотивация достижения</w:t>
            </w:r>
          </w:p>
        </w:tc>
        <w:tc>
          <w:tcPr>
            <w:tcW w:w="5583" w:type="dxa"/>
            <w:vAlign w:val="center"/>
          </w:tcPr>
          <w:p w:rsidR="006B7971" w:rsidRPr="00A804AF" w:rsidRDefault="007B2744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анализ результатов диагностики, проработка маршрутов по повышению уровня мотивации</w:t>
            </w:r>
          </w:p>
        </w:tc>
      </w:tr>
      <w:tr w:rsidR="006B7971" w:rsidRPr="00A804AF" w:rsidTr="006B7971">
        <w:tc>
          <w:tcPr>
            <w:tcW w:w="594" w:type="dxa"/>
            <w:vAlign w:val="center"/>
          </w:tcPr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6B7971" w:rsidRPr="00A804AF" w:rsidRDefault="006B7971" w:rsidP="005F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7-9кл., </w:t>
            </w:r>
          </w:p>
          <w:p w:rsidR="006B7971" w:rsidRPr="00A804AF" w:rsidRDefault="00780841" w:rsidP="005F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0" w:type="dxa"/>
          </w:tcPr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 готовности к саморазвитию</w:t>
            </w:r>
          </w:p>
        </w:tc>
        <w:tc>
          <w:tcPr>
            <w:tcW w:w="4820" w:type="dxa"/>
          </w:tcPr>
          <w:p w:rsidR="006B7971" w:rsidRPr="00A804AF" w:rsidRDefault="006B7971" w:rsidP="007B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сформированности сущностных сфер личности, компонентов готовности к саморазвитию. Данная диагностика </w:t>
            </w:r>
            <w:r w:rsidR="007B2744">
              <w:rPr>
                <w:rFonts w:ascii="Times New Roman" w:hAnsi="Times New Roman" w:cs="Times New Roman"/>
                <w:sz w:val="24"/>
                <w:szCs w:val="24"/>
              </w:rPr>
              <w:t>служит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выявления особенностей</w:t>
            </w:r>
            <w:r w:rsidR="007B274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личности, которые учитываются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дальнейшей работе, направленной на психологическую готовность к сдаче экзамена</w:t>
            </w:r>
          </w:p>
        </w:tc>
        <w:tc>
          <w:tcPr>
            <w:tcW w:w="5583" w:type="dxa"/>
            <w:vAlign w:val="center"/>
          </w:tcPr>
          <w:p w:rsidR="006B7971" w:rsidRPr="00A804AF" w:rsidRDefault="00AD202C" w:rsidP="006B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анализ результатов диагностики, выделение преобладающих компонентов саморазвития</w:t>
            </w:r>
          </w:p>
        </w:tc>
      </w:tr>
      <w:tr w:rsidR="006B7971" w:rsidRPr="00A804AF" w:rsidTr="006B7971">
        <w:tc>
          <w:tcPr>
            <w:tcW w:w="594" w:type="dxa"/>
            <w:vAlign w:val="center"/>
          </w:tcPr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6B7971" w:rsidRPr="00A804AF" w:rsidRDefault="00A804AF" w:rsidP="005F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Взаимодействие со всеми субъектами образовательной деятельности:</w:t>
            </w:r>
          </w:p>
          <w:p w:rsidR="006B7971" w:rsidRPr="00A804AF" w:rsidRDefault="006B797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- администрация</w:t>
            </w:r>
          </w:p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-педагоги</w:t>
            </w:r>
          </w:p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- другие специалисты</w:t>
            </w:r>
          </w:p>
        </w:tc>
        <w:tc>
          <w:tcPr>
            <w:tcW w:w="4820" w:type="dxa"/>
          </w:tcPr>
          <w:p w:rsidR="00367C50" w:rsidRPr="00A804AF" w:rsidRDefault="001D6FCC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1D6FCC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:rsidR="006B7971" w:rsidRPr="00A804AF" w:rsidRDefault="00367C50" w:rsidP="006B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результатов диагностик, выявление тех обучающихся, кто наиболее склонен к нестабильности и подвержен тревожности и стрессам, поиск оптимальных </w:t>
            </w:r>
            <w:r w:rsidR="00995B51" w:rsidRPr="00A804AF">
              <w:rPr>
                <w:rFonts w:ascii="Times New Roman" w:hAnsi="Times New Roman" w:cs="Times New Roman"/>
                <w:sz w:val="24"/>
                <w:szCs w:val="24"/>
              </w:rPr>
              <w:t>способов в работе с подростками</w:t>
            </w:r>
          </w:p>
        </w:tc>
      </w:tr>
      <w:tr w:rsidR="00367C50" w:rsidRPr="00A804AF" w:rsidTr="006B7971">
        <w:tc>
          <w:tcPr>
            <w:tcW w:w="594" w:type="dxa"/>
            <w:vAlign w:val="center"/>
          </w:tcPr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367C50" w:rsidRPr="00A804AF" w:rsidRDefault="00A804AF" w:rsidP="005F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Наблюдение во внеучебной деятельности</w:t>
            </w:r>
            <w:r w:rsidR="0078022D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(1 раз в неделю)</w:t>
            </w:r>
          </w:p>
        </w:tc>
        <w:tc>
          <w:tcPr>
            <w:tcW w:w="4820" w:type="dxa"/>
          </w:tcPr>
          <w:p w:rsidR="00367C50" w:rsidRPr="00A804AF" w:rsidRDefault="00367C50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:rsidR="00367C50" w:rsidRPr="00A804AF" w:rsidRDefault="00367C50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наиболее по</w:t>
            </w:r>
            <w:r w:rsidR="001D6FCC">
              <w:rPr>
                <w:rFonts w:ascii="Times New Roman" w:hAnsi="Times New Roman" w:cs="Times New Roman"/>
                <w:sz w:val="24"/>
                <w:szCs w:val="24"/>
              </w:rPr>
              <w:t>дверженных стрессам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, с низкой самооценкой, проявляющих агрессию</w:t>
            </w:r>
            <w:r w:rsidR="001D6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22D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жизненных перспектив </w:t>
            </w:r>
          </w:p>
        </w:tc>
      </w:tr>
      <w:tr w:rsidR="0078022D" w:rsidRPr="00A804AF" w:rsidTr="006B7971">
        <w:tc>
          <w:tcPr>
            <w:tcW w:w="594" w:type="dxa"/>
            <w:vAlign w:val="center"/>
          </w:tcPr>
          <w:p w:rsidR="0078022D" w:rsidRPr="00A804AF" w:rsidRDefault="0078022D" w:rsidP="00257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8022D" w:rsidRPr="00A804AF" w:rsidRDefault="00A804AF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8кл., ноябрь</w:t>
            </w:r>
          </w:p>
        </w:tc>
        <w:tc>
          <w:tcPr>
            <w:tcW w:w="2930" w:type="dxa"/>
          </w:tcPr>
          <w:p w:rsidR="0078022D" w:rsidRPr="00A804AF" w:rsidRDefault="0078022D" w:rsidP="00257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 индивидуально-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психологических особенностей личности – тест С. Деллигера</w:t>
            </w:r>
          </w:p>
        </w:tc>
        <w:tc>
          <w:tcPr>
            <w:tcW w:w="4820" w:type="dxa"/>
          </w:tcPr>
          <w:p w:rsidR="0078022D" w:rsidRPr="00A804AF" w:rsidRDefault="0078022D" w:rsidP="00257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главных, доминирующих черт характера и особенностей поведения в 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ситуациях</w:t>
            </w:r>
          </w:p>
        </w:tc>
        <w:tc>
          <w:tcPr>
            <w:tcW w:w="5583" w:type="dxa"/>
            <w:vAlign w:val="center"/>
          </w:tcPr>
          <w:p w:rsidR="0078022D" w:rsidRPr="00A804AF" w:rsidRDefault="0078022D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личностных ресурсов, качеств, способствующих преодолению трудностей и 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успешной сдачи экзаменов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6F56E5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7" w:type="dxa"/>
            <w:vAlign w:val="center"/>
          </w:tcPr>
          <w:p w:rsidR="00BF6493" w:rsidRPr="00A804AF" w:rsidRDefault="00A804AF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9кл., сентябрь</w:t>
            </w:r>
          </w:p>
        </w:tc>
        <w:tc>
          <w:tcPr>
            <w:tcW w:w="2930" w:type="dxa"/>
          </w:tcPr>
          <w:p w:rsidR="00BF6493" w:rsidRPr="00A804AF" w:rsidRDefault="00BF6493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  <w:r w:rsidR="00EF7732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B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F7732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  <w:tc>
          <w:tcPr>
            <w:tcW w:w="4820" w:type="dxa"/>
          </w:tcPr>
          <w:p w:rsidR="00BF6493" w:rsidRPr="00A804AF" w:rsidRDefault="00BF6493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психологического климата  и активности обучающихся на уроках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дальнейшее составление маршрута по улучшению психологически комфортной образовательной среды</w:t>
            </w:r>
          </w:p>
        </w:tc>
      </w:tr>
      <w:tr w:rsidR="00CC46AE" w:rsidRPr="00A804AF" w:rsidTr="006B7971">
        <w:tc>
          <w:tcPr>
            <w:tcW w:w="594" w:type="dxa"/>
            <w:vAlign w:val="center"/>
          </w:tcPr>
          <w:p w:rsidR="00CC46AE" w:rsidRPr="00A804AF" w:rsidRDefault="00CC46AE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vAlign w:val="center"/>
          </w:tcPr>
          <w:p w:rsidR="00CC46AE" w:rsidRPr="00A804AF" w:rsidRDefault="00CC46AE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9кл., май</w:t>
            </w:r>
          </w:p>
        </w:tc>
        <w:tc>
          <w:tcPr>
            <w:tcW w:w="2930" w:type="dxa"/>
          </w:tcPr>
          <w:p w:rsidR="00CC46AE" w:rsidRPr="00A804AF" w:rsidRDefault="00BA39A5" w:rsidP="00BA39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беседа по результатам анкеты</w:t>
            </w:r>
          </w:p>
        </w:tc>
        <w:tc>
          <w:tcPr>
            <w:tcW w:w="4820" w:type="dxa"/>
          </w:tcPr>
          <w:p w:rsidR="00BA39A5" w:rsidRPr="00CC46AE" w:rsidRDefault="00BA39A5" w:rsidP="00BA39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bCs/>
                <w:sz w:val="24"/>
                <w:szCs w:val="24"/>
              </w:rPr>
              <w:t>Анкета «Психологическая готовность к ГИА»</w:t>
            </w: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C46AE" w:rsidRPr="00A804AF" w:rsidRDefault="00CC46AE" w:rsidP="00CD2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:rsidR="00BA39A5" w:rsidRPr="00CC46AE" w:rsidRDefault="00BA39A5" w:rsidP="00BA39A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готовности</w:t>
            </w: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 xml:space="preserve"> к ГИА глазами самих выпускников. Она затрагивает   следующие составляющие:</w:t>
            </w:r>
          </w:p>
          <w:p w:rsidR="00BA39A5" w:rsidRPr="00CC46AE" w:rsidRDefault="00BA39A5" w:rsidP="00BA39A5">
            <w:pPr>
              <w:spacing w:before="100" w:beforeAutospacing="1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к самоорганизации (познавательный компонент),</w:t>
            </w:r>
          </w:p>
          <w:p w:rsidR="00BA39A5" w:rsidRPr="00CC46AE" w:rsidRDefault="00BA39A5" w:rsidP="00BA39A5">
            <w:pPr>
              <w:spacing w:before="100" w:beforeAutospacing="1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тревоги (личностный компонент), </w:t>
            </w:r>
          </w:p>
          <w:p w:rsidR="00CC46AE" w:rsidRDefault="00BA39A5" w:rsidP="00BA39A5">
            <w:pPr>
              <w:spacing w:before="100" w:beforeAutospacing="1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процедурой экзамена (процессуальный компонент). </w:t>
            </w:r>
          </w:p>
        </w:tc>
      </w:tr>
      <w:tr w:rsidR="00BF6493" w:rsidRPr="00A804AF" w:rsidTr="000D5346">
        <w:tc>
          <w:tcPr>
            <w:tcW w:w="15614" w:type="dxa"/>
            <w:gridSpan w:val="5"/>
            <w:vAlign w:val="center"/>
          </w:tcPr>
          <w:p w:rsidR="00BF6493" w:rsidRPr="00A804AF" w:rsidRDefault="00BF6493" w:rsidP="00655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1.Тренинги:</w:t>
            </w:r>
          </w:p>
          <w:p w:rsidR="00BF6493" w:rsidRPr="00A804AF" w:rsidRDefault="00BF6493" w:rsidP="00257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7" w:type="dxa"/>
            <w:vAlign w:val="center"/>
          </w:tcPr>
          <w:p w:rsidR="00BF6493" w:rsidRPr="00A804AF" w:rsidRDefault="00780841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65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«Индивидуально-психологические особенности личности: характер, черты характера»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положительных и отрицательных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черт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, проявляющиеся </w:t>
            </w:r>
            <w:proofErr w:type="gramStart"/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>в  поведении</w:t>
            </w:r>
            <w:proofErr w:type="gramEnd"/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различных ситуациях. Выявление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черт, которые помогают человеку реализовать себя в личн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остном и профессиональном плане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7" w:type="dxa"/>
            <w:vAlign w:val="center"/>
          </w:tcPr>
          <w:p w:rsidR="00BF6493" w:rsidRPr="00A804AF" w:rsidRDefault="00A804AF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с элементами тренинга «Каким тебя видят другие»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о проблемах адекватности восприятия людьми друг друга и себя; развитие внутренней речи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341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vAlign w:val="center"/>
          </w:tcPr>
          <w:p w:rsidR="00BF6493" w:rsidRPr="00A804AF" w:rsidRDefault="00A804AF" w:rsidP="00341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2930" w:type="dxa"/>
          </w:tcPr>
          <w:p w:rsidR="00BF6493" w:rsidRPr="00A804AF" w:rsidRDefault="00BF6493" w:rsidP="00341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341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тренинговое занятие «Что такое ответственность»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разницы между понятиями «ответить на вопрос» и «ответить за проступок», работа со страхами наказания, унижения, опасения, методика «Кто я», помогающая человеку понимать свои особенности и 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научились 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>находить способы справляться с любой жизненной ситуацией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831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7" w:type="dxa"/>
            <w:vAlign w:val="center"/>
          </w:tcPr>
          <w:p w:rsidR="00BF6493" w:rsidRPr="00A804AF" w:rsidRDefault="00A804AF" w:rsidP="00831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  <w:tc>
          <w:tcPr>
            <w:tcW w:w="2930" w:type="dxa"/>
          </w:tcPr>
          <w:p w:rsidR="00BF6493" w:rsidRPr="00A804AF" w:rsidRDefault="00BF6493" w:rsidP="00831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831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с элементами тренинга «Снижение уровня тревожности школьников перед экзаменом»</w:t>
            </w:r>
          </w:p>
        </w:tc>
        <w:tc>
          <w:tcPr>
            <w:tcW w:w="5583" w:type="dxa"/>
            <w:vAlign w:val="center"/>
          </w:tcPr>
          <w:p w:rsidR="00BF6493" w:rsidRPr="00A804AF" w:rsidRDefault="00BF6493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Дискуссия на тему «Возможности, которая предлагает жизнь», снятие психологического напряжения, снятие мышечного напряжения, подавление крайних эмоциональных проявлений и снижение реактивности, стимуляция познавательных процессов, гармонизация работы левого и правого полушарий, душевное равновесие и спокойствие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672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87" w:type="dxa"/>
            <w:vAlign w:val="center"/>
          </w:tcPr>
          <w:p w:rsidR="00BF6493" w:rsidRDefault="00A804AF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  <w:p w:rsidR="00AD202C" w:rsidRPr="00A804AF" w:rsidRDefault="00AD202C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(март-апрель)</w:t>
            </w:r>
          </w:p>
        </w:tc>
        <w:tc>
          <w:tcPr>
            <w:tcW w:w="2930" w:type="dxa"/>
          </w:tcPr>
          <w:p w:rsidR="00BF6493" w:rsidRPr="00A804AF" w:rsidRDefault="00BF6493" w:rsidP="00672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672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Программа тренинга для подростков «Пойми себя»</w:t>
            </w:r>
          </w:p>
        </w:tc>
        <w:tc>
          <w:tcPr>
            <w:tcW w:w="5583" w:type="dxa"/>
            <w:vAlign w:val="center"/>
          </w:tcPr>
          <w:p w:rsidR="00BF6493" w:rsidRPr="00AD202C" w:rsidRDefault="00BF6493" w:rsidP="00672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 условий для формирования стремления к самопознанию, погружения в свой внутрен</w:t>
            </w:r>
            <w:r w:rsidRPr="00A8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ний мир и ориентация в нем; расширение знания участников о чувствах и эмоциях, создание условий для развития способности </w:t>
            </w:r>
            <w:proofErr w:type="spellStart"/>
            <w:r w:rsidRPr="00A8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безоценочного</w:t>
            </w:r>
            <w:proofErr w:type="spellEnd"/>
            <w:r w:rsidRPr="00A8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принятия, формирования умения управлять выражением своих чувств и эмоциональных реакций; способствовать формированию навыков общения, умения слушать, высказывать свою точку зрения, приходить к компромиссному решению и пониманию других людей; способствовать осознанию своей жизненной перспективы, жизненных целей, путей и способов их достижения; набор методик и техник, которые могут помочь в стрессовых ситуациях, снятие мышечного напряжения, релаксация и мотивация к деятельности, учитывая свои особенности и способности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247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vAlign w:val="center"/>
          </w:tcPr>
          <w:p w:rsidR="00BF6493" w:rsidRDefault="00A804AF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  <w:p w:rsidR="00AD202C" w:rsidRPr="00A804AF" w:rsidRDefault="00AD202C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  <w:tc>
          <w:tcPr>
            <w:tcW w:w="2930" w:type="dxa"/>
          </w:tcPr>
          <w:p w:rsidR="00BF6493" w:rsidRPr="00A804AF" w:rsidRDefault="00BF6493" w:rsidP="00247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247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Тренинг «Психологическая готовность к сдаче экзамена»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пособов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страхом и волнением, набор приемов, помогающих мобилизовать работу мозга, способы снятия психологического и мышечного напряжения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493" w:rsidRPr="00A804AF" w:rsidTr="006E4390">
        <w:tc>
          <w:tcPr>
            <w:tcW w:w="15614" w:type="dxa"/>
            <w:gridSpan w:val="5"/>
            <w:vAlign w:val="center"/>
          </w:tcPr>
          <w:p w:rsidR="00BF6493" w:rsidRPr="00A804AF" w:rsidRDefault="00BF6493" w:rsidP="00BF64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2. Групповая работа: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7" w:type="dxa"/>
            <w:vAlign w:val="center"/>
          </w:tcPr>
          <w:p w:rsidR="00780841" w:rsidRDefault="00AD202C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6493" w:rsidRPr="00A804AF" w:rsidRDefault="00780841" w:rsidP="00A80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«Особенности мировосприятия человека»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мировосприятия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, позитивного мышления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7" w:type="dxa"/>
            <w:vAlign w:val="center"/>
          </w:tcPr>
          <w:p w:rsidR="00780841" w:rsidRDefault="00A804AF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6493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«Я и стресс»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AD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способов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>, которые помогут справиться со стрессом в различных ситуациях,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0D4" w:rsidRPr="00A804AF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избегания стрессовых 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7" w:type="dxa"/>
            <w:vAlign w:val="center"/>
          </w:tcPr>
          <w:p w:rsidR="00780841" w:rsidRDefault="00AD202C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6493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«Я – уникальный человек»</w:t>
            </w:r>
          </w:p>
        </w:tc>
        <w:tc>
          <w:tcPr>
            <w:tcW w:w="5583" w:type="dxa"/>
            <w:vAlign w:val="center"/>
          </w:tcPr>
          <w:p w:rsidR="00BF6493" w:rsidRPr="00A804AF" w:rsidRDefault="00AD202C" w:rsidP="00AD2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>оиск</w:t>
            </w:r>
            <w:r w:rsidR="006A02E9" w:rsidRPr="00A804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своего истинного Я</w:t>
            </w:r>
            <w:r w:rsidR="001D6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 особенностей и способностей</w:t>
            </w:r>
          </w:p>
        </w:tc>
      </w:tr>
      <w:tr w:rsidR="00BF6493" w:rsidRPr="00A804AF" w:rsidTr="006B7971">
        <w:tc>
          <w:tcPr>
            <w:tcW w:w="594" w:type="dxa"/>
            <w:vAlign w:val="center"/>
          </w:tcPr>
          <w:p w:rsidR="00BF6493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7" w:type="dxa"/>
            <w:vAlign w:val="center"/>
          </w:tcPr>
          <w:p w:rsidR="00780841" w:rsidRDefault="00A804AF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6493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течение года,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запросу)</w:t>
            </w:r>
          </w:p>
        </w:tc>
        <w:tc>
          <w:tcPr>
            <w:tcW w:w="293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6493" w:rsidRPr="00A804AF" w:rsidRDefault="00BF6493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Групповое занятие  «Профилактика возникновения самодеструктивных форм поведения»</w:t>
            </w:r>
          </w:p>
        </w:tc>
        <w:tc>
          <w:tcPr>
            <w:tcW w:w="5583" w:type="dxa"/>
            <w:vAlign w:val="center"/>
          </w:tcPr>
          <w:p w:rsidR="00BF6493" w:rsidRPr="00A804AF" w:rsidRDefault="00525BDB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BF6493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проанализировать свое отношение к ценностям жизни, подбор методов и способов формирования успешности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5BDB" w:rsidRPr="00A804AF" w:rsidTr="00530686">
        <w:tc>
          <w:tcPr>
            <w:tcW w:w="15614" w:type="dxa"/>
            <w:gridSpan w:val="5"/>
            <w:vAlign w:val="center"/>
          </w:tcPr>
          <w:p w:rsidR="00525BDB" w:rsidRPr="00A804AF" w:rsidRDefault="00525BDB" w:rsidP="0052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Индивидуальная работа:</w:t>
            </w:r>
          </w:p>
        </w:tc>
      </w:tr>
      <w:tr w:rsidR="00525BDB" w:rsidRPr="00A804AF" w:rsidTr="006B7971">
        <w:tc>
          <w:tcPr>
            <w:tcW w:w="594" w:type="dxa"/>
            <w:vAlign w:val="center"/>
          </w:tcPr>
          <w:p w:rsidR="00525BDB" w:rsidRPr="00A804AF" w:rsidRDefault="00BA39A5" w:rsidP="0017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7" w:type="dxa"/>
            <w:vAlign w:val="center"/>
          </w:tcPr>
          <w:p w:rsidR="00780841" w:rsidRDefault="00A804AF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525BDB" w:rsidRPr="00A804AF" w:rsidRDefault="00525BDB" w:rsidP="0017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25BDB" w:rsidRPr="00A804AF" w:rsidRDefault="00525BDB" w:rsidP="007B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5583" w:type="dxa"/>
            <w:vAlign w:val="center"/>
          </w:tcPr>
          <w:p w:rsidR="00525BDB" w:rsidRPr="00A804AF" w:rsidRDefault="00525BDB" w:rsidP="00174F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внутриличностных вопросов, связанных с агрессивными настроениями, образованными от нежелания искать оптимальные способы решения конфликтов</w:t>
            </w:r>
          </w:p>
        </w:tc>
      </w:tr>
      <w:tr w:rsidR="00525BDB" w:rsidRPr="00A804AF" w:rsidTr="006B7971">
        <w:tc>
          <w:tcPr>
            <w:tcW w:w="594" w:type="dxa"/>
            <w:vAlign w:val="center"/>
          </w:tcPr>
          <w:p w:rsidR="00525BDB" w:rsidRPr="00A804AF" w:rsidRDefault="00BA39A5" w:rsidP="0079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7" w:type="dxa"/>
            <w:vAlign w:val="center"/>
          </w:tcPr>
          <w:p w:rsidR="00780841" w:rsidRDefault="00A804AF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525BDB" w:rsidRPr="00A804AF" w:rsidRDefault="00525BDB" w:rsidP="0079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25BDB" w:rsidRPr="00A804AF" w:rsidRDefault="00780841" w:rsidP="00795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583" w:type="dxa"/>
            <w:vAlign w:val="center"/>
          </w:tcPr>
          <w:p w:rsidR="00525BDB" w:rsidRPr="00A804AF" w:rsidRDefault="003170D4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Определение  способов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, которые помогают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справиться с волнением при сдаче экзамена, снятие внутренних барьеров</w:t>
            </w:r>
          </w:p>
        </w:tc>
      </w:tr>
      <w:tr w:rsidR="00525BDB" w:rsidRPr="00A804AF" w:rsidTr="006B7971">
        <w:tc>
          <w:tcPr>
            <w:tcW w:w="594" w:type="dxa"/>
            <w:vAlign w:val="center"/>
          </w:tcPr>
          <w:p w:rsidR="00525BDB" w:rsidRPr="00A804AF" w:rsidRDefault="00BA39A5" w:rsidP="00BC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vAlign w:val="center"/>
          </w:tcPr>
          <w:p w:rsidR="00780841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9кл.,</w:t>
            </w:r>
          </w:p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525BDB" w:rsidRPr="00A804AF" w:rsidRDefault="00525BDB" w:rsidP="00BC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25BDB" w:rsidRPr="00A804AF" w:rsidRDefault="007B2744" w:rsidP="007B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5583" w:type="dxa"/>
            <w:vAlign w:val="center"/>
          </w:tcPr>
          <w:p w:rsidR="00525BDB" w:rsidRPr="00A804AF" w:rsidRDefault="003170D4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Обучающемуся были предложены способы, которые помогают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справиться с волн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ением при сдаче экзамена, снятии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барьеров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5BDB" w:rsidRPr="00A804AF" w:rsidTr="006B7971">
        <w:tc>
          <w:tcPr>
            <w:tcW w:w="594" w:type="dxa"/>
            <w:vAlign w:val="center"/>
          </w:tcPr>
          <w:p w:rsidR="00525BDB" w:rsidRPr="00A804AF" w:rsidRDefault="00BA39A5" w:rsidP="00294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7" w:type="dxa"/>
            <w:vAlign w:val="center"/>
          </w:tcPr>
          <w:p w:rsidR="00780841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04AF" w:rsidRPr="00A804AF">
              <w:rPr>
                <w:rFonts w:ascii="Times New Roman" w:hAnsi="Times New Roman" w:cs="Times New Roman"/>
                <w:sz w:val="24"/>
                <w:szCs w:val="24"/>
              </w:rPr>
              <w:t>кл.,</w:t>
            </w:r>
          </w:p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525BDB" w:rsidRPr="00A804AF" w:rsidRDefault="00525BDB" w:rsidP="00294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25BDB" w:rsidRPr="00A804AF" w:rsidRDefault="00525BDB" w:rsidP="007B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5583" w:type="dxa"/>
            <w:vAlign w:val="center"/>
          </w:tcPr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>ормирование адекватного восприятия п</w:t>
            </w:r>
            <w:r w:rsidR="003170D4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роцедуры предстоящих экзаменов, </w:t>
            </w:r>
            <w:r w:rsidR="00525BDB" w:rsidRPr="00A804AF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осознанной необходимости в сдаче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кзаменов и завершении обучения</w:t>
            </w:r>
          </w:p>
        </w:tc>
      </w:tr>
      <w:tr w:rsidR="009C188B" w:rsidRPr="00A804AF" w:rsidTr="00BE56D5">
        <w:tc>
          <w:tcPr>
            <w:tcW w:w="15614" w:type="dxa"/>
            <w:gridSpan w:val="5"/>
            <w:vAlign w:val="center"/>
          </w:tcPr>
          <w:p w:rsidR="009C188B" w:rsidRPr="00A804AF" w:rsidRDefault="009C188B" w:rsidP="009C1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4. Индивидуально-групповая работа:</w:t>
            </w:r>
          </w:p>
        </w:tc>
      </w:tr>
      <w:tr w:rsidR="00525BDB" w:rsidRPr="00A804AF" w:rsidTr="006B7971">
        <w:tc>
          <w:tcPr>
            <w:tcW w:w="594" w:type="dxa"/>
            <w:vAlign w:val="center"/>
          </w:tcPr>
          <w:p w:rsidR="00525BDB" w:rsidRPr="00A804AF" w:rsidRDefault="00BA39A5" w:rsidP="0063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7" w:type="dxa"/>
            <w:vAlign w:val="center"/>
          </w:tcPr>
          <w:p w:rsidR="00780841" w:rsidRDefault="00A804AF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9кл.,</w:t>
            </w:r>
          </w:p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года, по запросу)</w:t>
            </w:r>
          </w:p>
        </w:tc>
        <w:tc>
          <w:tcPr>
            <w:tcW w:w="2930" w:type="dxa"/>
          </w:tcPr>
          <w:p w:rsidR="00525BDB" w:rsidRPr="00A804AF" w:rsidRDefault="00525BDB" w:rsidP="0063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25BDB" w:rsidRPr="00A804AF" w:rsidRDefault="00525BDB" w:rsidP="007B2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Индивидуально-групповая работа с подростками </w:t>
            </w:r>
          </w:p>
        </w:tc>
        <w:tc>
          <w:tcPr>
            <w:tcW w:w="5583" w:type="dxa"/>
            <w:vAlign w:val="center"/>
          </w:tcPr>
          <w:p w:rsidR="00525BDB" w:rsidRPr="00A804AF" w:rsidRDefault="00780841" w:rsidP="0078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способов, помогающих справиться со стрессом перед экзаменом, во время экзамена</w:t>
            </w:r>
          </w:p>
        </w:tc>
      </w:tr>
      <w:tr w:rsidR="009C188B" w:rsidRPr="00A804AF" w:rsidTr="000F5DEC">
        <w:tc>
          <w:tcPr>
            <w:tcW w:w="15614" w:type="dxa"/>
            <w:gridSpan w:val="5"/>
            <w:vAlign w:val="center"/>
          </w:tcPr>
          <w:p w:rsidR="009C188B" w:rsidRPr="00A804AF" w:rsidRDefault="00780841" w:rsidP="009C1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C188B" w:rsidRPr="00A804AF">
              <w:rPr>
                <w:rFonts w:ascii="Times New Roman" w:hAnsi="Times New Roman" w:cs="Times New Roman"/>
                <w:b/>
                <w:sz w:val="24"/>
                <w:szCs w:val="24"/>
              </w:rPr>
              <w:t>. Беседы:</w:t>
            </w:r>
          </w:p>
        </w:tc>
      </w:tr>
      <w:tr w:rsidR="009C188B" w:rsidRPr="00A804AF" w:rsidTr="006B7971">
        <w:tc>
          <w:tcPr>
            <w:tcW w:w="594" w:type="dxa"/>
            <w:vAlign w:val="center"/>
          </w:tcPr>
          <w:p w:rsidR="009C188B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7" w:type="dxa"/>
            <w:vAlign w:val="center"/>
          </w:tcPr>
          <w:p w:rsidR="009C188B" w:rsidRPr="00A804AF" w:rsidRDefault="00A804AF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780841">
              <w:rPr>
                <w:rFonts w:ascii="Times New Roman" w:hAnsi="Times New Roman" w:cs="Times New Roman"/>
                <w:sz w:val="24"/>
                <w:szCs w:val="24"/>
              </w:rPr>
              <w:t>, по запросу</w:t>
            </w:r>
          </w:p>
        </w:tc>
        <w:tc>
          <w:tcPr>
            <w:tcW w:w="2930" w:type="dxa"/>
          </w:tcPr>
          <w:p w:rsidR="009C188B" w:rsidRPr="00A804AF" w:rsidRDefault="009C188B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C188B" w:rsidRPr="00A804AF" w:rsidRDefault="00995B5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Беседа по темам: «Гнев и его последствия», </w:t>
            </w:r>
            <w:r w:rsidR="00867ACF"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7ACF" w:rsidRPr="00A804AF">
              <w:rPr>
                <w:rFonts w:ascii="Times New Roman" w:hAnsi="Times New Roman" w:cs="Times New Roman"/>
                <w:sz w:val="24"/>
                <w:szCs w:val="24"/>
              </w:rPr>
              <w:t>Способы конструктивного выражения агрессии и</w:t>
            </w: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 других негативных переживаний»</w:t>
            </w:r>
          </w:p>
        </w:tc>
        <w:tc>
          <w:tcPr>
            <w:tcW w:w="5583" w:type="dxa"/>
            <w:vAlign w:val="center"/>
          </w:tcPr>
          <w:p w:rsidR="009C188B" w:rsidRPr="00A804AF" w:rsidRDefault="00867ACF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Обучающиеся ознакомились с различными способами борьбы с агрессией и негативными переживаниями</w:t>
            </w:r>
            <w:r w:rsidR="00995B51" w:rsidRPr="00A804AF">
              <w:rPr>
                <w:rFonts w:ascii="Times New Roman" w:hAnsi="Times New Roman" w:cs="Times New Roman"/>
                <w:sz w:val="24"/>
                <w:szCs w:val="24"/>
              </w:rPr>
              <w:t>, усвоили те способы, которые оптимальны относительно своей личности</w:t>
            </w:r>
          </w:p>
        </w:tc>
      </w:tr>
      <w:tr w:rsidR="00F17C87" w:rsidRPr="00A804AF" w:rsidTr="006B7971">
        <w:tc>
          <w:tcPr>
            <w:tcW w:w="594" w:type="dxa"/>
            <w:vAlign w:val="center"/>
          </w:tcPr>
          <w:p w:rsidR="00F17C87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7" w:type="dxa"/>
            <w:vAlign w:val="center"/>
          </w:tcPr>
          <w:p w:rsidR="00F17C87" w:rsidRPr="00A804AF" w:rsidRDefault="0078084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запросу</w:t>
            </w:r>
          </w:p>
        </w:tc>
        <w:tc>
          <w:tcPr>
            <w:tcW w:w="2930" w:type="dxa"/>
          </w:tcPr>
          <w:p w:rsidR="00F17C87" w:rsidRPr="00A804AF" w:rsidRDefault="00F17C87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7C87" w:rsidRPr="00A804AF" w:rsidRDefault="00995B5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Беседа по теме: «Важность самоконтроля»</w:t>
            </w:r>
          </w:p>
        </w:tc>
        <w:tc>
          <w:tcPr>
            <w:tcW w:w="5583" w:type="dxa"/>
            <w:vAlign w:val="center"/>
          </w:tcPr>
          <w:p w:rsidR="00F17C87" w:rsidRPr="00A804AF" w:rsidRDefault="00F17C87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овладели приемами самоконтроля, осознали необходимость и важность регуляции собственного поведения </w:t>
            </w:r>
          </w:p>
        </w:tc>
      </w:tr>
      <w:tr w:rsidR="007B2744" w:rsidRPr="00A804AF" w:rsidTr="006B7971">
        <w:tc>
          <w:tcPr>
            <w:tcW w:w="594" w:type="dxa"/>
            <w:vAlign w:val="center"/>
          </w:tcPr>
          <w:p w:rsidR="007B2744" w:rsidRPr="00A804AF" w:rsidRDefault="00BA39A5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7" w:type="dxa"/>
            <w:vAlign w:val="center"/>
          </w:tcPr>
          <w:p w:rsidR="007B2744" w:rsidRPr="00A804AF" w:rsidRDefault="0078084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запросу</w:t>
            </w:r>
          </w:p>
        </w:tc>
        <w:tc>
          <w:tcPr>
            <w:tcW w:w="2930" w:type="dxa"/>
          </w:tcPr>
          <w:p w:rsidR="007B2744" w:rsidRPr="00A804AF" w:rsidRDefault="007B2744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B2744" w:rsidRPr="00A804AF" w:rsidRDefault="00780841" w:rsidP="005F7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Процессуальная составляющая экзамена</w:t>
            </w:r>
          </w:p>
        </w:tc>
        <w:tc>
          <w:tcPr>
            <w:tcW w:w="5583" w:type="dxa"/>
            <w:vAlign w:val="center"/>
          </w:tcPr>
          <w:p w:rsidR="007B2744" w:rsidRPr="00A804AF" w:rsidRDefault="007B2744" w:rsidP="001D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F">
              <w:rPr>
                <w:rFonts w:ascii="Times New Roman" w:hAnsi="Times New Roman" w:cs="Times New Roman"/>
                <w:sz w:val="24"/>
                <w:szCs w:val="24"/>
              </w:rPr>
              <w:t>Обучающиеся ознакомились с процедурой  проведения ГИА (процессуальный компонент готовности) на кружке по подготовке к ГИА.</w:t>
            </w:r>
          </w:p>
        </w:tc>
      </w:tr>
    </w:tbl>
    <w:p w:rsidR="00B473CF" w:rsidRDefault="00B473CF" w:rsidP="000A2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3CF" w:rsidRDefault="00B47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46AE" w:rsidRDefault="00CC46AE" w:rsidP="00CC46A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CC46AE" w:rsidRPr="00CC46AE" w:rsidRDefault="00CC46AE" w:rsidP="00CC4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Анкета «Психологическая готовность к ГИА»</w:t>
      </w:r>
      <w:r w:rsidRPr="00CC46AE">
        <w:rPr>
          <w:rFonts w:ascii="Times New Roman" w:hAnsi="Times New Roman" w:cs="Times New Roman"/>
          <w:sz w:val="24"/>
          <w:szCs w:val="24"/>
        </w:rPr>
        <w:t> </w:t>
      </w:r>
    </w:p>
    <w:p w:rsidR="00CC46AE" w:rsidRPr="00CC46AE" w:rsidRDefault="00CC46AE" w:rsidP="00CC46A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C46AE">
        <w:rPr>
          <w:rFonts w:ascii="Times New Roman" w:hAnsi="Times New Roman" w:cs="Times New Roman"/>
          <w:sz w:val="24"/>
          <w:szCs w:val="24"/>
        </w:rPr>
        <w:t>Чибисова М.Ю. Психологическая подготовка к ГИА/ ЕГЭ. Работа с учащимися, педагогами, родителями)</w:t>
      </w:r>
    </w:p>
    <w:p w:rsidR="00CC46AE" w:rsidRPr="00CC46AE" w:rsidRDefault="00CC46AE" w:rsidP="00CC4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6AE" w:rsidRPr="00CC46AE" w:rsidRDefault="00CC46AE" w:rsidP="00CC46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Фамилия, имя___________________________________ Класс_________</w:t>
      </w:r>
    </w:p>
    <w:p w:rsidR="00CC46AE" w:rsidRPr="00CC46AE" w:rsidRDefault="00CC46AE" w:rsidP="00CC4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Друзья!</w:t>
      </w:r>
    </w:p>
    <w:p w:rsidR="00CC46AE" w:rsidRPr="00CC46AE" w:rsidRDefault="00CC46AE" w:rsidP="00CC46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Приближается время сдачи Итоговой государственной аттестации. Для нас очень важно знать, что вы думаете по этому поводу. Результаты анкеты будут использоваться только психологом.</w:t>
      </w:r>
    </w:p>
    <w:p w:rsidR="00CC46AE" w:rsidRPr="00CC46AE" w:rsidRDefault="00CC46AE" w:rsidP="00CC46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Просим вас оценить свое согласие или несогласие с приведенными ниже утверждениями по 10-бальной шкале от 1 — «полностью не согласен» до 10 — «абсолютно согласен».</w:t>
      </w:r>
    </w:p>
    <w:p w:rsidR="00CC46AE" w:rsidRPr="00CC46AE" w:rsidRDefault="00CC46AE" w:rsidP="00CC46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Пожалуйста, обведите цифру, отражающую ваше мнение.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3896"/>
        <w:gridCol w:w="2693"/>
        <w:gridCol w:w="5386"/>
        <w:gridCol w:w="2835"/>
      </w:tblGrid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BA39A5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</w:t>
            </w:r>
            <w:r w:rsidR="00CC46AE" w:rsidRPr="00CC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хорошо представляю, как проходит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Полагаю, что смогу правильно распределить время и силы во время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знаю, как выбрать наилучший для меня способ выполнения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Считаю, что результаты ЕГЭ важны для моего будущего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совсем не  волнуюсь, когда думаю о предстоящем экзамене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знаю, какие задания необходимо выполнить, чтобы получить желаемую оценку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 xml:space="preserve">Думаю, что у ЕГЭ есть свои </w:t>
            </w:r>
            <w:r w:rsidRPr="00CC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Считаю, что могу сдать ЕГЭ на высокую оценку</w:t>
            </w:r>
          </w:p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знаю, как можно успокоиться в трудной ситуации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понимаю, какие мои качества могут мне помочь при сдаче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Думаю, что смогу справиться с тревогой на экзамене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Я достаточно много знаю про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  <w:tr w:rsidR="00CC46AE" w:rsidRPr="00CC46AE" w:rsidTr="00CC46AE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E" w:rsidRPr="00CC46AE" w:rsidRDefault="00CC46AE" w:rsidP="00BB4FC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Чувствую, что сдать этот экзамен мне по силам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1 2 3 4 5 6 7 8 9 10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6AE" w:rsidRPr="00CC46AE" w:rsidRDefault="00CC46AE" w:rsidP="00BB4FC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AE">
              <w:rPr>
                <w:rFonts w:ascii="Times New Roman" w:hAnsi="Times New Roman" w:cs="Times New Roman"/>
                <w:sz w:val="24"/>
                <w:szCs w:val="24"/>
              </w:rPr>
              <w:t>Абсолютно согласен</w:t>
            </w:r>
          </w:p>
        </w:tc>
      </w:tr>
    </w:tbl>
    <w:p w:rsidR="00CC46AE" w:rsidRPr="00CC46AE" w:rsidRDefault="00CC46AE" w:rsidP="00CC4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Анализ данных:</w:t>
      </w:r>
    </w:p>
    <w:p w:rsidR="00CC46AE" w:rsidRPr="00CC46AE" w:rsidRDefault="00CC46AE" w:rsidP="00CC46AE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Низкими показателями считаются 4 и меньше, высокими — 8 и больше.</w:t>
      </w:r>
    </w:p>
    <w:p w:rsidR="00CC46AE" w:rsidRPr="00CC46AE" w:rsidRDefault="00CC46AE" w:rsidP="00CC46AE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Знакомство с процедурой</w:t>
      </w:r>
      <w:r w:rsidRPr="00CC46A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C46AE">
        <w:rPr>
          <w:rFonts w:ascii="Times New Roman" w:hAnsi="Times New Roman" w:cs="Times New Roman"/>
          <w:sz w:val="24"/>
          <w:szCs w:val="24"/>
        </w:rPr>
        <w:t xml:space="preserve">  показатели по вопросам 1,4, 6, 7, 12. Низкие показатели  указывают на низкий уровень знакомства с процедурой.</w:t>
      </w:r>
    </w:p>
    <w:p w:rsidR="00CC46AE" w:rsidRPr="00CC46AE" w:rsidRDefault="00CC46AE" w:rsidP="00CC46AE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Уровень тревоги:</w:t>
      </w:r>
      <w:r w:rsidRPr="00CC46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46AE">
        <w:rPr>
          <w:rFonts w:ascii="Times New Roman" w:hAnsi="Times New Roman" w:cs="Times New Roman"/>
          <w:sz w:val="24"/>
          <w:szCs w:val="24"/>
        </w:rPr>
        <w:t xml:space="preserve"> показатели по вопросам 5, 8,11,13. Низкие показатели  указывают на высокий уровень тревоги.</w:t>
      </w:r>
    </w:p>
    <w:p w:rsidR="00CC46AE" w:rsidRPr="00CC46AE" w:rsidRDefault="00CC46AE" w:rsidP="00CC46AE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b/>
          <w:bCs/>
          <w:sz w:val="24"/>
          <w:szCs w:val="24"/>
        </w:rPr>
        <w:t>Владение навыками самоконтроля, самоорганизации</w:t>
      </w:r>
      <w:r w:rsidRPr="00CC46A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C46AE">
        <w:rPr>
          <w:rFonts w:ascii="Times New Roman" w:hAnsi="Times New Roman" w:cs="Times New Roman"/>
          <w:sz w:val="24"/>
          <w:szCs w:val="24"/>
        </w:rPr>
        <w:t xml:space="preserve"> показатели по вопросам 2,3,9.  Низкие  показатели  указывают на недостаточное владение навыками самоконтроля.</w:t>
      </w:r>
    </w:p>
    <w:p w:rsidR="00CC46AE" w:rsidRPr="00CC46AE" w:rsidRDefault="00CC46AE" w:rsidP="00CC46A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>Анкета имеет ориентировочный характер и позволяет оценить готовность к ГИА глазами самих выпускников. Она затрагивает   следующие составляющие:</w:t>
      </w:r>
    </w:p>
    <w:p w:rsidR="00CC46AE" w:rsidRPr="00CC46AE" w:rsidRDefault="00CC46AE" w:rsidP="00CC46A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 xml:space="preserve"> - способность к самоорганизации (познавательный компонент),</w:t>
      </w:r>
    </w:p>
    <w:p w:rsidR="00CC46AE" w:rsidRPr="00CC46AE" w:rsidRDefault="00CC46AE" w:rsidP="00CC46A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 xml:space="preserve">- уровень тревоги (личностный компонент), </w:t>
      </w:r>
    </w:p>
    <w:p w:rsidR="00CC46AE" w:rsidRPr="00CC46AE" w:rsidRDefault="00CC46AE" w:rsidP="00CC46A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AE">
        <w:rPr>
          <w:rFonts w:ascii="Times New Roman" w:hAnsi="Times New Roman" w:cs="Times New Roman"/>
          <w:sz w:val="24"/>
          <w:szCs w:val="24"/>
        </w:rPr>
        <w:t xml:space="preserve">- знакомство с процедурой экзамена (процессуальный компонент). </w:t>
      </w:r>
    </w:p>
    <w:p w:rsidR="00CC46AE" w:rsidRDefault="00CC46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73CF" w:rsidRPr="007910CF" w:rsidRDefault="00B473CF" w:rsidP="00B473C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программы </w:t>
      </w:r>
      <w:r>
        <w:rPr>
          <w:rFonts w:ascii="Times New Roman" w:hAnsi="Times New Roman" w:cs="Times New Roman"/>
          <w:b/>
          <w:sz w:val="24"/>
          <w:szCs w:val="24"/>
        </w:rPr>
        <w:t>коррекционно-развивающей работы: организация психологической помощи при подготовке к ГИА-9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9"/>
        <w:gridCol w:w="3718"/>
        <w:gridCol w:w="3732"/>
        <w:gridCol w:w="3647"/>
      </w:tblGrid>
      <w:tr w:rsidR="00B473CF" w:rsidRPr="007910CF" w:rsidTr="001454C1">
        <w:tc>
          <w:tcPr>
            <w:tcW w:w="3689" w:type="dxa"/>
            <w:vAlign w:val="center"/>
          </w:tcPr>
          <w:p w:rsidR="00B473CF" w:rsidRPr="007910CF" w:rsidRDefault="00B473CF" w:rsidP="001454C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C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718" w:type="dxa"/>
            <w:vAlign w:val="center"/>
          </w:tcPr>
          <w:p w:rsidR="00B473CF" w:rsidRPr="007910CF" w:rsidRDefault="00B473CF" w:rsidP="001454C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C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обучающихся</w:t>
            </w:r>
          </w:p>
        </w:tc>
        <w:tc>
          <w:tcPr>
            <w:tcW w:w="3732" w:type="dxa"/>
            <w:vAlign w:val="center"/>
          </w:tcPr>
          <w:p w:rsidR="00B473CF" w:rsidRPr="007910CF" w:rsidRDefault="00B473CF" w:rsidP="001454C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человек, имеющих стабильную положительную динамику</w:t>
            </w:r>
          </w:p>
        </w:tc>
        <w:tc>
          <w:tcPr>
            <w:tcW w:w="3647" w:type="dxa"/>
            <w:vAlign w:val="center"/>
          </w:tcPr>
          <w:p w:rsidR="00B473CF" w:rsidRPr="007910CF" w:rsidRDefault="00B473CF" w:rsidP="001454C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B0B63" w:rsidRPr="007910CF" w:rsidTr="001454C1">
        <w:tc>
          <w:tcPr>
            <w:tcW w:w="3689" w:type="dxa"/>
            <w:vAlign w:val="center"/>
          </w:tcPr>
          <w:p w:rsidR="009B0B63" w:rsidRPr="007910CF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718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732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647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15E67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9B0B63" w:rsidRPr="007910CF" w:rsidTr="00415E67">
        <w:tc>
          <w:tcPr>
            <w:tcW w:w="3689" w:type="dxa"/>
            <w:vAlign w:val="center"/>
          </w:tcPr>
          <w:p w:rsidR="009B0B63" w:rsidRPr="007910CF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718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732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647" w:type="dxa"/>
            <w:vAlign w:val="center"/>
          </w:tcPr>
          <w:p w:rsidR="009B0B63" w:rsidRPr="00415E67" w:rsidRDefault="009B0B63" w:rsidP="009B0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9B0B63" w:rsidRPr="007910CF" w:rsidTr="00415E67">
        <w:tc>
          <w:tcPr>
            <w:tcW w:w="3689" w:type="dxa"/>
            <w:vAlign w:val="center"/>
          </w:tcPr>
          <w:p w:rsidR="009B0B63" w:rsidRPr="007910CF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3718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732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3647" w:type="dxa"/>
            <w:vAlign w:val="center"/>
          </w:tcPr>
          <w:p w:rsidR="009B0B63" w:rsidRPr="00415E67" w:rsidRDefault="009B0B63" w:rsidP="009B0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95,8%</w:t>
            </w:r>
          </w:p>
        </w:tc>
      </w:tr>
      <w:tr w:rsidR="009B0B63" w:rsidRPr="007910CF" w:rsidTr="00415E67">
        <w:tc>
          <w:tcPr>
            <w:tcW w:w="3689" w:type="dxa"/>
            <w:vAlign w:val="center"/>
          </w:tcPr>
          <w:p w:rsidR="009B0B63" w:rsidRPr="007910CF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3718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15E6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732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15E6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647" w:type="dxa"/>
            <w:vAlign w:val="center"/>
          </w:tcPr>
          <w:p w:rsidR="009B0B63" w:rsidRPr="00415E67" w:rsidRDefault="009B0B63" w:rsidP="009B0B63">
            <w:pPr>
              <w:jc w:val="center"/>
              <w:rPr>
                <w:rFonts w:ascii="Times New Roman" w:hAnsi="Times New Roman" w:cs="Times New Roman"/>
              </w:rPr>
            </w:pPr>
            <w:r w:rsidRPr="00415E67">
              <w:rPr>
                <w:rFonts w:ascii="Times New Roman" w:hAnsi="Times New Roman" w:cs="Times New Roman"/>
              </w:rPr>
              <w:t>100%</w:t>
            </w:r>
          </w:p>
        </w:tc>
      </w:tr>
      <w:tr w:rsidR="009B0B63" w:rsidRPr="007910CF" w:rsidTr="00415E67">
        <w:tc>
          <w:tcPr>
            <w:tcW w:w="3689" w:type="dxa"/>
            <w:vAlign w:val="center"/>
          </w:tcPr>
          <w:p w:rsidR="009B0B63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67">
              <w:rPr>
                <w:rFonts w:ascii="Times New Roman" w:hAnsi="Times New Roman" w:cs="Times New Roman"/>
                <w:szCs w:val="24"/>
              </w:rPr>
              <w:t>(на период февраля 2026)</w:t>
            </w:r>
          </w:p>
        </w:tc>
        <w:tc>
          <w:tcPr>
            <w:tcW w:w="3718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732" w:type="dxa"/>
            <w:vAlign w:val="center"/>
          </w:tcPr>
          <w:p w:rsidR="009B0B63" w:rsidRPr="00415E67" w:rsidRDefault="009B0B63" w:rsidP="009B0B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647" w:type="dxa"/>
            <w:vAlign w:val="center"/>
          </w:tcPr>
          <w:p w:rsidR="009B0B63" w:rsidRPr="00415E67" w:rsidRDefault="009B0B63" w:rsidP="009B0B63">
            <w:pPr>
              <w:jc w:val="center"/>
              <w:rPr>
                <w:rFonts w:ascii="Times New Roman" w:hAnsi="Times New Roman" w:cs="Times New Roman"/>
              </w:rPr>
            </w:pPr>
            <w:r w:rsidRPr="00415E67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B7971" w:rsidRPr="00A804AF" w:rsidRDefault="006B7971" w:rsidP="000A2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7971" w:rsidRPr="00A804AF" w:rsidSect="00911D16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4F5"/>
    <w:multiLevelType w:val="hybridMultilevel"/>
    <w:tmpl w:val="0164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F5C"/>
    <w:multiLevelType w:val="multilevel"/>
    <w:tmpl w:val="C62E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97EFB"/>
    <w:multiLevelType w:val="hybridMultilevel"/>
    <w:tmpl w:val="406001D8"/>
    <w:lvl w:ilvl="0" w:tplc="16CAA660">
      <w:start w:val="202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7C60"/>
    <w:multiLevelType w:val="hybridMultilevel"/>
    <w:tmpl w:val="C6DC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E7122"/>
    <w:multiLevelType w:val="hybridMultilevel"/>
    <w:tmpl w:val="C46C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9D"/>
    <w:rsid w:val="0003647B"/>
    <w:rsid w:val="0007609D"/>
    <w:rsid w:val="00077D27"/>
    <w:rsid w:val="000A23D3"/>
    <w:rsid w:val="00122757"/>
    <w:rsid w:val="0013072D"/>
    <w:rsid w:val="001B4E0E"/>
    <w:rsid w:val="001D6FCC"/>
    <w:rsid w:val="001E6DAD"/>
    <w:rsid w:val="0024708E"/>
    <w:rsid w:val="003170D4"/>
    <w:rsid w:val="00367C50"/>
    <w:rsid w:val="00415E67"/>
    <w:rsid w:val="004333FA"/>
    <w:rsid w:val="0046112C"/>
    <w:rsid w:val="00525BDB"/>
    <w:rsid w:val="005E170F"/>
    <w:rsid w:val="005F5B37"/>
    <w:rsid w:val="00655FA8"/>
    <w:rsid w:val="00696CB4"/>
    <w:rsid w:val="006A02E9"/>
    <w:rsid w:val="006B7971"/>
    <w:rsid w:val="006F56E5"/>
    <w:rsid w:val="007064B2"/>
    <w:rsid w:val="00723D1F"/>
    <w:rsid w:val="0078022D"/>
    <w:rsid w:val="00780841"/>
    <w:rsid w:val="007B2744"/>
    <w:rsid w:val="00867ACF"/>
    <w:rsid w:val="00911D16"/>
    <w:rsid w:val="00995B51"/>
    <w:rsid w:val="009B0B63"/>
    <w:rsid w:val="009C188B"/>
    <w:rsid w:val="00A804AF"/>
    <w:rsid w:val="00AD202C"/>
    <w:rsid w:val="00B473CF"/>
    <w:rsid w:val="00B502E7"/>
    <w:rsid w:val="00B527C8"/>
    <w:rsid w:val="00BA39A5"/>
    <w:rsid w:val="00BB4C1A"/>
    <w:rsid w:val="00BD2924"/>
    <w:rsid w:val="00BD6C92"/>
    <w:rsid w:val="00BF6493"/>
    <w:rsid w:val="00C357B5"/>
    <w:rsid w:val="00CC46AE"/>
    <w:rsid w:val="00DD1ECD"/>
    <w:rsid w:val="00DD561C"/>
    <w:rsid w:val="00E04602"/>
    <w:rsid w:val="00EF7732"/>
    <w:rsid w:val="00F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F201"/>
  <w15:docId w15:val="{7A0EDE57-284B-4111-86C4-08E45F8E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971"/>
    <w:pPr>
      <w:ind w:left="720"/>
      <w:contextualSpacing/>
    </w:pPr>
  </w:style>
  <w:style w:type="paragraph" w:customStyle="1" w:styleId="c19">
    <w:name w:val="c19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804AF"/>
  </w:style>
  <w:style w:type="paragraph" w:customStyle="1" w:styleId="c25">
    <w:name w:val="c25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04AF"/>
  </w:style>
  <w:style w:type="paragraph" w:customStyle="1" w:styleId="c17">
    <w:name w:val="c17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804AF"/>
  </w:style>
  <w:style w:type="character" w:customStyle="1" w:styleId="c23">
    <w:name w:val="c23"/>
    <w:basedOn w:val="a0"/>
    <w:rsid w:val="00A804AF"/>
  </w:style>
  <w:style w:type="character" w:customStyle="1" w:styleId="c2">
    <w:name w:val="c2"/>
    <w:basedOn w:val="a0"/>
    <w:rsid w:val="00A804AF"/>
  </w:style>
  <w:style w:type="paragraph" w:customStyle="1" w:styleId="c18">
    <w:name w:val="c18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804AF"/>
  </w:style>
  <w:style w:type="paragraph" w:customStyle="1" w:styleId="c46">
    <w:name w:val="c46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A804AF"/>
  </w:style>
  <w:style w:type="character" w:customStyle="1" w:styleId="c3">
    <w:name w:val="c3"/>
    <w:basedOn w:val="a0"/>
    <w:rsid w:val="00A804AF"/>
  </w:style>
  <w:style w:type="character" w:customStyle="1" w:styleId="c7">
    <w:name w:val="c7"/>
    <w:basedOn w:val="a0"/>
    <w:rsid w:val="00A804AF"/>
  </w:style>
  <w:style w:type="paragraph" w:customStyle="1" w:styleId="c45">
    <w:name w:val="c45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2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757"/>
  </w:style>
  <w:style w:type="paragraph" w:styleId="a5">
    <w:name w:val="Balloon Text"/>
    <w:basedOn w:val="a"/>
    <w:link w:val="a6"/>
    <w:uiPriority w:val="99"/>
    <w:semiHidden/>
    <w:unhideWhenUsed/>
    <w:rsid w:val="009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xcallibure</dc:creator>
  <cp:keywords/>
  <dc:description/>
  <cp:lastModifiedBy>user</cp:lastModifiedBy>
  <cp:revision>24</cp:revision>
  <cp:lastPrinted>2026-03-11T12:02:00Z</cp:lastPrinted>
  <dcterms:created xsi:type="dcterms:W3CDTF">2019-03-10T11:34:00Z</dcterms:created>
  <dcterms:modified xsi:type="dcterms:W3CDTF">2026-03-12T13:35:00Z</dcterms:modified>
</cp:coreProperties>
</file>